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68083E">
        <w:rPr>
          <w:rFonts w:ascii="Times New Roman" w:hAnsi="Times New Roman"/>
          <w:b/>
          <w:i/>
          <w:color w:val="000000"/>
          <w:sz w:val="20"/>
          <w:szCs w:val="20"/>
        </w:rPr>
        <w:t>3/2024</w:t>
      </w:r>
    </w:p>
    <w:p w:rsidR="00C00617" w:rsidRDefault="00C00617" w:rsidP="00C00617">
      <w:pPr>
        <w:spacing w:after="0" w:line="360" w:lineRule="auto"/>
        <w:jc w:val="both"/>
        <w:rPr>
          <w:rFonts w:cs="Calibri"/>
          <w:sz w:val="20"/>
          <w:szCs w:val="20"/>
        </w:rPr>
      </w:pPr>
    </w:p>
    <w:p w:rsidR="00C00617" w:rsidRPr="00815F26" w:rsidRDefault="0068083E" w:rsidP="00C00617">
      <w:pPr>
        <w:spacing w:after="0" w:line="360" w:lineRule="auto"/>
        <w:jc w:val="both"/>
        <w:rPr>
          <w:rFonts w:cs="Verdana"/>
          <w:color w:val="000000"/>
          <w:sz w:val="20"/>
          <w:szCs w:val="20"/>
        </w:rPr>
      </w:pPr>
      <w:proofErr w:type="spellStart"/>
      <w:r>
        <w:rPr>
          <w:rFonts w:cs="Calibri"/>
          <w:sz w:val="20"/>
          <w:szCs w:val="20"/>
        </w:rPr>
        <w:t>_I</w:t>
      </w:r>
      <w:proofErr w:type="spellEnd"/>
      <w:r>
        <w:rPr>
          <w:rFonts w:cs="Calibri"/>
          <w:sz w:val="20"/>
          <w:szCs w:val="20"/>
        </w:rPr>
        <w:t>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t xml:space="preserve">NOTE COMUNI ALLE TABELLE DEI TRASFERIMENTI A DOMANDA E D’UFFICIO E DEI PASSAGGI DEI DOCENTI DELLE SCUOLE DELL’INFANZIA, PRIMARIA, SECONDARIA </w:t>
      </w:r>
      <w:proofErr w:type="spellStart"/>
      <w:r w:rsidRPr="00F21474">
        <w:rPr>
          <w:sz w:val="18"/>
          <w:szCs w:val="18"/>
          <w:u w:color="FF0000"/>
        </w:rPr>
        <w:t>DI</w:t>
      </w:r>
      <w:proofErr w:type="spellEnd"/>
      <w:r w:rsidRPr="00F21474">
        <w:rPr>
          <w:sz w:val="18"/>
          <w:szCs w:val="18"/>
          <w:u w:color="FF0000"/>
        </w:rPr>
        <w:t xml:space="preserve"> I GRADO E DEGLI ISTITUTI </w:t>
      </w:r>
      <w:proofErr w:type="spellStart"/>
      <w:r w:rsidRPr="00F21474">
        <w:rPr>
          <w:sz w:val="18"/>
          <w:szCs w:val="18"/>
          <w:u w:color="FF0000"/>
        </w:rPr>
        <w:t>DI</w:t>
      </w:r>
      <w:proofErr w:type="spellEnd"/>
      <w:r w:rsidRPr="00F21474">
        <w:rPr>
          <w:sz w:val="18"/>
          <w:szCs w:val="18"/>
          <w:u w:color="FF0000"/>
        </w:rPr>
        <w:t xml:space="preserve"> ISTRUZIONE SECONDARIA </w:t>
      </w:r>
      <w:proofErr w:type="spellStart"/>
      <w:r w:rsidRPr="00F21474">
        <w:rPr>
          <w:sz w:val="18"/>
          <w:szCs w:val="18"/>
          <w:u w:color="FF0000"/>
        </w:rPr>
        <w:t>DI</w:t>
      </w:r>
      <w:proofErr w:type="spellEnd"/>
      <w:r w:rsidRPr="00F21474">
        <w:rPr>
          <w:sz w:val="18"/>
          <w:szCs w:val="18"/>
          <w:u w:color="FF0000"/>
        </w:rPr>
        <w:t xml:space="preserve">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21474">
        <w:rPr>
          <w:sz w:val="18"/>
          <w:szCs w:val="18"/>
          <w:u w:color="FF0000"/>
        </w:rPr>
        <w:t>gg</w:t>
      </w:r>
      <w:proofErr w:type="spellEnd"/>
      <w:r w:rsidRPr="00F21474">
        <w:rPr>
          <w:sz w:val="18"/>
          <w:szCs w:val="18"/>
          <w:u w:color="FF0000"/>
        </w:rPr>
        <w:t xml:space="preserve">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w:t>
      </w:r>
      <w:r w:rsidRPr="00F21474">
        <w:rPr>
          <w:sz w:val="18"/>
          <w:szCs w:val="18"/>
          <w:u w:color="FF0000"/>
        </w:rPr>
        <w:lastRenderedPageBreak/>
        <w:t>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roofErr w:type="spellStart"/>
            <w:r w:rsidRPr="00F21474">
              <w:rPr>
                <w:sz w:val="18"/>
                <w:szCs w:val="18"/>
                <w:u w:color="FF0000"/>
              </w:rPr>
              <w:t>……………</w:t>
            </w:r>
            <w:proofErr w:type="spellEnd"/>
          </w:p>
          <w:p w:rsidR="00C00617" w:rsidRPr="00F21474" w:rsidRDefault="00C00617" w:rsidP="00B53476">
            <w:pPr>
              <w:pStyle w:val="testo"/>
              <w:rPr>
                <w:sz w:val="18"/>
                <w:szCs w:val="18"/>
                <w:u w:color="FF0000"/>
              </w:rPr>
            </w:pPr>
            <w:r w:rsidRPr="00F21474">
              <w:rPr>
                <w:sz w:val="18"/>
                <w:szCs w:val="18"/>
                <w:u w:color="FF0000"/>
              </w:rPr>
              <w:t xml:space="preserve">-  oltre   il  quinquennio </w:t>
            </w:r>
            <w:proofErr w:type="spellStart"/>
            <w:r w:rsidRPr="00F21474">
              <w:rPr>
                <w:sz w:val="18"/>
                <w:szCs w:val="18"/>
                <w:u w:color="FF0000"/>
              </w:rPr>
              <w:t>……………………………………………………</w:t>
            </w:r>
            <w:proofErr w:type="spellEnd"/>
            <w:r w:rsidRPr="00F21474">
              <w:rPr>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B2), B3) </w:t>
            </w:r>
            <w:proofErr w:type="spellStart"/>
            <w:r w:rsidRPr="00F21474">
              <w:rPr>
                <w:sz w:val="18"/>
                <w:szCs w:val="18"/>
                <w:u w:color="FF0000"/>
              </w:rPr>
              <w:t>………………………………………………………</w:t>
            </w:r>
            <w:proofErr w:type="spell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w:t>
      </w:r>
      <w:proofErr w:type="spellStart"/>
      <w:r w:rsidRPr="00F21474">
        <w:rPr>
          <w:sz w:val="18"/>
          <w:szCs w:val="18"/>
          <w:u w:color="FF0000"/>
        </w:rPr>
        <w:t>ter</w:t>
      </w:r>
      <w:proofErr w:type="spellEnd"/>
      <w:r w:rsidRPr="00F21474">
        <w:rPr>
          <w:sz w:val="18"/>
          <w:szCs w:val="18"/>
          <w:u w:color="FF0000"/>
        </w:rPr>
        <w:t xml:space="preserve">) Il diritto all’attribuzione del punteggio deve essere attestato con apposita dichiarazione personale, analoga al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lettera A) (ricongiungimento al coniuge, </w:t>
      </w:r>
      <w:proofErr w:type="spellStart"/>
      <w:r w:rsidRPr="00F21474">
        <w:rPr>
          <w:sz w:val="18"/>
          <w:szCs w:val="18"/>
          <w:u w:color="FF0000"/>
        </w:rPr>
        <w:t>etc</w:t>
      </w:r>
      <w:proofErr w:type="spellEnd"/>
      <w:r w:rsidRPr="00F21474">
        <w:rPr>
          <w:sz w:val="18"/>
          <w:szCs w:val="18"/>
          <w:u w:color="FF0000"/>
        </w:rPr>
        <w:t>..)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 xml:space="preserve">lettera D) (cura e assistenza dei figli minorati, </w:t>
      </w:r>
      <w:proofErr w:type="spellStart"/>
      <w:r w:rsidRPr="00F21474">
        <w:rPr>
          <w:sz w:val="18"/>
          <w:szCs w:val="18"/>
          <w:u w:color="FF0000"/>
        </w:rPr>
        <w:t>etc</w:t>
      </w:r>
      <w:proofErr w:type="spellEnd"/>
      <w:r w:rsidRPr="00F21474">
        <w:rPr>
          <w:sz w:val="18"/>
          <w:szCs w:val="18"/>
          <w:u w:color="FF0000"/>
        </w:rPr>
        <w:t>..)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0617"/>
    <w:rsid w:val="003423B7"/>
    <w:rsid w:val="003B0885"/>
    <w:rsid w:val="003E085D"/>
    <w:rsid w:val="00412EF3"/>
    <w:rsid w:val="00602D67"/>
    <w:rsid w:val="0068083E"/>
    <w:rsid w:val="00B050D7"/>
    <w:rsid w:val="00C00617"/>
    <w:rsid w:val="00C90897"/>
    <w:rsid w:val="00F27586"/>
    <w:rsid w:val="00F7116A"/>
    <w:rsid w:val="00F93F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4</cp:revision>
  <dcterms:created xsi:type="dcterms:W3CDTF">2022-02-25T09:49:00Z</dcterms:created>
  <dcterms:modified xsi:type="dcterms:W3CDTF">2023-01-31T10:58:00Z</dcterms:modified>
</cp:coreProperties>
</file>